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2C" w:rsidRPr="00CB4118" w:rsidRDefault="003F252C" w:rsidP="003F252C">
      <w:pPr>
        <w:spacing w:line="276" w:lineRule="auto"/>
        <w:rPr>
          <w:sz w:val="22"/>
          <w:szCs w:val="22"/>
        </w:rPr>
      </w:pPr>
    </w:p>
    <w:p w:rsidR="003F252C" w:rsidRPr="00CB4118" w:rsidRDefault="003F252C" w:rsidP="003F252C">
      <w:pPr>
        <w:ind w:left="360"/>
        <w:jc w:val="right"/>
        <w:rPr>
          <w:sz w:val="22"/>
          <w:szCs w:val="22"/>
        </w:rPr>
      </w:pPr>
      <w:r w:rsidRPr="00CB4118">
        <w:rPr>
          <w:sz w:val="22"/>
          <w:szCs w:val="22"/>
        </w:rPr>
        <w:t>Zembrzyce, data 20.12.2022 r.</w:t>
      </w:r>
    </w:p>
    <w:p w:rsidR="003F252C" w:rsidRPr="00CB4118" w:rsidRDefault="003F252C" w:rsidP="003F252C">
      <w:pPr>
        <w:spacing w:line="276" w:lineRule="auto"/>
        <w:jc w:val="right"/>
        <w:rPr>
          <w:sz w:val="22"/>
          <w:szCs w:val="22"/>
        </w:rPr>
      </w:pPr>
    </w:p>
    <w:p w:rsidR="003F252C" w:rsidRPr="00CB4118" w:rsidRDefault="003F252C" w:rsidP="003F252C">
      <w:pPr>
        <w:rPr>
          <w:sz w:val="22"/>
          <w:szCs w:val="22"/>
        </w:rPr>
      </w:pPr>
      <w:r w:rsidRPr="00CB4118">
        <w:rPr>
          <w:sz w:val="22"/>
          <w:szCs w:val="22"/>
        </w:rPr>
        <w:t>RIR.271.I.1.2.2022</w:t>
      </w:r>
    </w:p>
    <w:p w:rsidR="003F252C" w:rsidRPr="00CB4118" w:rsidRDefault="003F252C" w:rsidP="003F252C">
      <w:pPr>
        <w:spacing w:line="276" w:lineRule="auto"/>
        <w:jc w:val="right"/>
        <w:rPr>
          <w:sz w:val="22"/>
          <w:szCs w:val="22"/>
        </w:rPr>
      </w:pPr>
    </w:p>
    <w:p w:rsidR="003F252C" w:rsidRPr="00CB4118" w:rsidRDefault="003F252C" w:rsidP="003F252C">
      <w:pPr>
        <w:pStyle w:val="Bezodstpw"/>
        <w:spacing w:line="276" w:lineRule="auto"/>
        <w:jc w:val="both"/>
        <w:rPr>
          <w:sz w:val="22"/>
          <w:szCs w:val="22"/>
        </w:rPr>
      </w:pPr>
    </w:p>
    <w:p w:rsidR="003F252C" w:rsidRPr="00CB4118" w:rsidRDefault="003F252C" w:rsidP="003F252C">
      <w:pPr>
        <w:pStyle w:val="Bezodstpw"/>
        <w:spacing w:line="276" w:lineRule="auto"/>
        <w:jc w:val="both"/>
        <w:rPr>
          <w:sz w:val="22"/>
          <w:szCs w:val="22"/>
        </w:rPr>
      </w:pPr>
    </w:p>
    <w:p w:rsidR="003F252C" w:rsidRPr="00CB4118" w:rsidRDefault="003F252C" w:rsidP="003F252C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CB4118">
        <w:rPr>
          <w:b/>
          <w:sz w:val="22"/>
          <w:szCs w:val="22"/>
        </w:rPr>
        <w:t>ZMIANA OPISU PRZEDMIOTU ZAMÓWIENIA I TERMINU SKŁADANIA OFERT</w:t>
      </w:r>
    </w:p>
    <w:p w:rsidR="003F252C" w:rsidRPr="00CB4118" w:rsidRDefault="003F252C" w:rsidP="003F252C">
      <w:pPr>
        <w:pStyle w:val="Bezodstpw"/>
        <w:spacing w:line="276" w:lineRule="auto"/>
        <w:ind w:left="1200"/>
        <w:jc w:val="both"/>
        <w:rPr>
          <w:sz w:val="22"/>
          <w:szCs w:val="22"/>
        </w:rPr>
      </w:pPr>
      <w:bookmarkStart w:id="0" w:name="_GoBack"/>
      <w:bookmarkEnd w:id="0"/>
    </w:p>
    <w:p w:rsidR="003F252C" w:rsidRPr="00CB4118" w:rsidRDefault="003F252C" w:rsidP="003F252C">
      <w:pPr>
        <w:pStyle w:val="Bezodstpw"/>
        <w:tabs>
          <w:tab w:val="left" w:pos="0"/>
        </w:tabs>
        <w:jc w:val="both"/>
        <w:rPr>
          <w:sz w:val="22"/>
          <w:szCs w:val="22"/>
        </w:rPr>
      </w:pPr>
      <w:r w:rsidRPr="00CB4118">
        <w:rPr>
          <w:sz w:val="22"/>
          <w:szCs w:val="22"/>
        </w:rPr>
        <w:t>Zamawiający  Gmina Zembrzyce 34-210 Zembrzyce 540 dokonuje zmiany zapytaniu ofertowym na</w:t>
      </w:r>
      <w:r w:rsidR="00CB4118" w:rsidRPr="00CB4118">
        <w:rPr>
          <w:sz w:val="22"/>
          <w:szCs w:val="22"/>
        </w:rPr>
        <w:t xml:space="preserve"> świadczenie usługi w zakresie przewozów autobusowych o charakterze użyteczności publicznej na terenie Gminy Zembrzyce na linii komunikacyjnej </w:t>
      </w:r>
      <w:r w:rsidR="00CB4118" w:rsidRPr="00CB4118">
        <w:rPr>
          <w:color w:val="000000"/>
          <w:sz w:val="22"/>
          <w:szCs w:val="22"/>
        </w:rPr>
        <w:t xml:space="preserve">Zembrzyce Dąbie – Tarnawa Górna – Zembrzyce Dąbie. Zmiana dotyczy usunięcia z pkt. 2 </w:t>
      </w:r>
      <w:proofErr w:type="spellStart"/>
      <w:r w:rsidR="00CB4118" w:rsidRPr="00CB4118">
        <w:rPr>
          <w:color w:val="000000"/>
          <w:sz w:val="22"/>
          <w:szCs w:val="22"/>
        </w:rPr>
        <w:t>ppkt</w:t>
      </w:r>
      <w:proofErr w:type="spellEnd"/>
      <w:r w:rsidR="00CB4118" w:rsidRPr="00CB4118">
        <w:rPr>
          <w:color w:val="000000"/>
          <w:sz w:val="22"/>
          <w:szCs w:val="22"/>
        </w:rPr>
        <w:t xml:space="preserve">. b) i c) </w:t>
      </w:r>
      <w:r w:rsidRPr="00CB4118">
        <w:rPr>
          <w:sz w:val="22"/>
          <w:szCs w:val="22"/>
        </w:rPr>
        <w:t xml:space="preserve">wymagań ogólnych w opisie przedmiotu zamówienia. </w:t>
      </w:r>
      <w:r w:rsidR="00CB4118" w:rsidRPr="00CB4118">
        <w:rPr>
          <w:sz w:val="22"/>
          <w:szCs w:val="22"/>
        </w:rPr>
        <w:t>Pkt. 2 Zapytania ofertowego otrzymuje brzmienie :</w:t>
      </w:r>
    </w:p>
    <w:p w:rsidR="00CB4118" w:rsidRPr="00CB4118" w:rsidRDefault="00CB4118" w:rsidP="003F252C">
      <w:pPr>
        <w:pStyle w:val="Bezodstpw"/>
        <w:tabs>
          <w:tab w:val="left" w:pos="0"/>
        </w:tabs>
        <w:jc w:val="both"/>
        <w:rPr>
          <w:sz w:val="22"/>
          <w:szCs w:val="22"/>
        </w:rPr>
      </w:pPr>
    </w:p>
    <w:p w:rsidR="00CB4118" w:rsidRPr="00CB4118" w:rsidRDefault="00CB4118" w:rsidP="00CB4118">
      <w:pPr>
        <w:pStyle w:val="Bezodstpw"/>
        <w:jc w:val="both"/>
        <w:rPr>
          <w:sz w:val="22"/>
          <w:szCs w:val="22"/>
        </w:rPr>
      </w:pPr>
      <w:r w:rsidRPr="00CB4118">
        <w:rPr>
          <w:sz w:val="22"/>
          <w:szCs w:val="22"/>
        </w:rPr>
        <w:t xml:space="preserve">„ 2. Opis przedmiotu zamówienia świadczenie usługi w zakresie przewozów autobusowych o charakterze użyteczności publicznej na terenie Gminy Zembrzyce na linii komunikacyjnej </w:t>
      </w:r>
      <w:r w:rsidRPr="00CB4118">
        <w:rPr>
          <w:color w:val="000000"/>
          <w:sz w:val="22"/>
          <w:szCs w:val="22"/>
        </w:rPr>
        <w:t>Zembrzyce Dąbie – Tarnawa Górna – Zembrzyce Dąbie</w:t>
      </w:r>
      <w:r w:rsidRPr="00CB4118">
        <w:rPr>
          <w:sz w:val="22"/>
          <w:szCs w:val="22"/>
        </w:rPr>
        <w:t xml:space="preserve"> zgodnie z załączonym wykazem stanowiącym załącznik nr 2 do niniejszego zapytania. </w:t>
      </w:r>
    </w:p>
    <w:p w:rsidR="00CB4118" w:rsidRPr="00CB4118" w:rsidRDefault="00CB4118" w:rsidP="00CB4118">
      <w:pPr>
        <w:jc w:val="both"/>
        <w:rPr>
          <w:color w:val="FF0000"/>
          <w:sz w:val="22"/>
          <w:szCs w:val="22"/>
        </w:rPr>
      </w:pPr>
    </w:p>
    <w:p w:rsidR="00CB4118" w:rsidRPr="00CB4118" w:rsidRDefault="00CB4118" w:rsidP="00CB4118">
      <w:pPr>
        <w:ind w:firstLine="426"/>
        <w:jc w:val="both"/>
        <w:rPr>
          <w:sz w:val="22"/>
          <w:szCs w:val="22"/>
        </w:rPr>
      </w:pPr>
      <w:r w:rsidRPr="00CB4118">
        <w:rPr>
          <w:sz w:val="22"/>
          <w:szCs w:val="22"/>
        </w:rPr>
        <w:t xml:space="preserve">Ogólne wymagania : </w:t>
      </w:r>
    </w:p>
    <w:p w:rsidR="00CB4118" w:rsidRPr="00CB4118" w:rsidRDefault="00CB4118" w:rsidP="00CB4118">
      <w:pPr>
        <w:ind w:left="360"/>
        <w:jc w:val="both"/>
        <w:rPr>
          <w:color w:val="FF0000"/>
          <w:sz w:val="22"/>
          <w:szCs w:val="22"/>
        </w:rPr>
      </w:pPr>
    </w:p>
    <w:p w:rsidR="00CB4118" w:rsidRPr="00CB4118" w:rsidRDefault="00CB4118" w:rsidP="00CB4118">
      <w:pPr>
        <w:pStyle w:val="Akapitzlist"/>
        <w:widowControl w:val="0"/>
        <w:numPr>
          <w:ilvl w:val="0"/>
          <w:numId w:val="2"/>
        </w:numPr>
        <w:suppressAutoHyphens/>
        <w:autoSpaceDE w:val="0"/>
        <w:jc w:val="both"/>
        <w:rPr>
          <w:color w:val="000000"/>
          <w:sz w:val="22"/>
          <w:szCs w:val="22"/>
          <w:shd w:val="clear" w:color="auto" w:fill="FFFFFF"/>
        </w:rPr>
      </w:pPr>
      <w:r w:rsidRPr="00CB4118">
        <w:rPr>
          <w:color w:val="000000"/>
          <w:sz w:val="22"/>
          <w:szCs w:val="22"/>
          <w:shd w:val="clear" w:color="auto" w:fill="FFFFFF"/>
        </w:rPr>
        <w:t>Wykonawca w celu prawidłowego opracowania oferty winien sprawdzić w terenie warunki wykonania zamówienia,</w:t>
      </w:r>
    </w:p>
    <w:p w:rsidR="00CB4118" w:rsidRPr="00CB4118" w:rsidRDefault="00CB4118" w:rsidP="00CB4118">
      <w:pPr>
        <w:pStyle w:val="Akapitzlist"/>
        <w:widowControl w:val="0"/>
        <w:numPr>
          <w:ilvl w:val="0"/>
          <w:numId w:val="2"/>
        </w:numPr>
        <w:suppressAutoHyphens/>
        <w:autoSpaceDE w:val="0"/>
        <w:jc w:val="both"/>
        <w:rPr>
          <w:color w:val="000000"/>
          <w:sz w:val="22"/>
          <w:szCs w:val="22"/>
          <w:shd w:val="clear" w:color="auto" w:fill="FFFFFF"/>
        </w:rPr>
      </w:pPr>
      <w:r w:rsidRPr="00CB4118">
        <w:rPr>
          <w:color w:val="000000"/>
          <w:sz w:val="22"/>
          <w:szCs w:val="22"/>
          <w:shd w:val="clear" w:color="auto" w:fill="FFFFFF"/>
        </w:rPr>
        <w:t>za zgodą Zamawiającego dopuszcza się możliwość korekty rozkładu jazdy w granicach 10 minut przy rozpoczęciu danego kursu.”</w:t>
      </w:r>
    </w:p>
    <w:p w:rsidR="00CB4118" w:rsidRPr="00CB4118" w:rsidRDefault="00CB4118" w:rsidP="003F252C">
      <w:pPr>
        <w:pStyle w:val="Bezodstpw"/>
        <w:tabs>
          <w:tab w:val="left" w:pos="0"/>
        </w:tabs>
        <w:jc w:val="both"/>
        <w:rPr>
          <w:sz w:val="22"/>
          <w:szCs w:val="22"/>
        </w:rPr>
      </w:pPr>
    </w:p>
    <w:p w:rsidR="003F252C" w:rsidRPr="00CB4118" w:rsidRDefault="003F252C" w:rsidP="003F252C">
      <w:pPr>
        <w:pStyle w:val="Bezodstpw"/>
        <w:tabs>
          <w:tab w:val="left" w:pos="0"/>
        </w:tabs>
        <w:jc w:val="both"/>
        <w:rPr>
          <w:sz w:val="22"/>
          <w:szCs w:val="22"/>
        </w:rPr>
      </w:pPr>
    </w:p>
    <w:p w:rsidR="003F252C" w:rsidRDefault="00CB4118" w:rsidP="003F252C">
      <w:pPr>
        <w:pStyle w:val="Bezodstpw"/>
        <w:spacing w:line="276" w:lineRule="auto"/>
        <w:jc w:val="both"/>
        <w:rPr>
          <w:color w:val="212529"/>
          <w:sz w:val="22"/>
          <w:szCs w:val="22"/>
          <w:shd w:val="clear" w:color="auto" w:fill="FFFFFF"/>
        </w:rPr>
      </w:pPr>
      <w:r w:rsidRPr="00CB4118">
        <w:rPr>
          <w:color w:val="212529"/>
          <w:sz w:val="22"/>
          <w:szCs w:val="22"/>
          <w:shd w:val="clear" w:color="auto" w:fill="FFFFFF"/>
        </w:rPr>
        <w:t>Zamawiający informuje, iż w związku z niniejszą zmianą treści zapytania ofertowego przesuwa termin składania ofert, na dzień 23.12.2022 roku o godzinie 12.00.</w:t>
      </w:r>
    </w:p>
    <w:p w:rsidR="00CB4118" w:rsidRDefault="00CB4118" w:rsidP="003F252C">
      <w:pPr>
        <w:pStyle w:val="Bezodstpw"/>
        <w:spacing w:line="276" w:lineRule="auto"/>
        <w:jc w:val="both"/>
        <w:rPr>
          <w:color w:val="212529"/>
          <w:sz w:val="22"/>
          <w:szCs w:val="22"/>
          <w:shd w:val="clear" w:color="auto" w:fill="FFFFFF"/>
        </w:rPr>
      </w:pPr>
    </w:p>
    <w:p w:rsidR="00CB4118" w:rsidRDefault="00CB4118" w:rsidP="003F252C">
      <w:pPr>
        <w:pStyle w:val="Bezodstpw"/>
        <w:spacing w:line="276" w:lineRule="auto"/>
        <w:jc w:val="both"/>
        <w:rPr>
          <w:color w:val="212529"/>
          <w:sz w:val="22"/>
          <w:szCs w:val="22"/>
          <w:shd w:val="clear" w:color="auto" w:fill="FFFFFF"/>
        </w:rPr>
      </w:pPr>
    </w:p>
    <w:p w:rsidR="00CB4118" w:rsidRDefault="00CB4118" w:rsidP="003F252C">
      <w:pPr>
        <w:pStyle w:val="Bezodstpw"/>
        <w:spacing w:line="276" w:lineRule="auto"/>
        <w:jc w:val="both"/>
        <w:rPr>
          <w:color w:val="212529"/>
          <w:sz w:val="22"/>
          <w:szCs w:val="22"/>
          <w:shd w:val="clear" w:color="auto" w:fill="FFFFFF"/>
        </w:rPr>
      </w:pPr>
    </w:p>
    <w:p w:rsidR="00CB4118" w:rsidRDefault="00CB4118" w:rsidP="003F252C">
      <w:pPr>
        <w:pStyle w:val="Bezodstpw"/>
        <w:spacing w:line="276" w:lineRule="auto"/>
        <w:jc w:val="both"/>
        <w:rPr>
          <w:color w:val="212529"/>
          <w:sz w:val="22"/>
          <w:szCs w:val="22"/>
          <w:shd w:val="clear" w:color="auto" w:fill="FFFFFF"/>
        </w:rPr>
      </w:pPr>
    </w:p>
    <w:p w:rsidR="00CB4118" w:rsidRPr="00CB4118" w:rsidRDefault="00CB4118" w:rsidP="00CB4118">
      <w:pPr>
        <w:pStyle w:val="Bezodstpw"/>
        <w:spacing w:line="276" w:lineRule="auto"/>
        <w:jc w:val="right"/>
        <w:rPr>
          <w:i/>
          <w:color w:val="212529"/>
          <w:sz w:val="20"/>
          <w:szCs w:val="20"/>
          <w:shd w:val="clear" w:color="auto" w:fill="FFFFFF"/>
        </w:rPr>
      </w:pPr>
      <w:r w:rsidRPr="00CB4118">
        <w:rPr>
          <w:i/>
          <w:color w:val="212529"/>
          <w:sz w:val="20"/>
          <w:szCs w:val="20"/>
          <w:shd w:val="clear" w:color="auto" w:fill="FFFFFF"/>
        </w:rPr>
        <w:t>Z up. Wójta Gminy Zembrzyce</w:t>
      </w:r>
    </w:p>
    <w:p w:rsidR="00CB4118" w:rsidRPr="00CB4118" w:rsidRDefault="00CB4118" w:rsidP="00CB4118">
      <w:pPr>
        <w:pStyle w:val="Bezodstpw"/>
        <w:spacing w:line="276" w:lineRule="auto"/>
        <w:jc w:val="right"/>
        <w:rPr>
          <w:i/>
          <w:color w:val="212529"/>
          <w:sz w:val="20"/>
          <w:szCs w:val="20"/>
          <w:shd w:val="clear" w:color="auto" w:fill="FFFFFF"/>
        </w:rPr>
      </w:pPr>
      <w:r w:rsidRPr="00CB4118">
        <w:rPr>
          <w:i/>
          <w:color w:val="212529"/>
          <w:sz w:val="20"/>
          <w:szCs w:val="20"/>
          <w:shd w:val="clear" w:color="auto" w:fill="FFFFFF"/>
        </w:rPr>
        <w:t xml:space="preserve">mgr Przemysław </w:t>
      </w:r>
      <w:proofErr w:type="spellStart"/>
      <w:r w:rsidRPr="00CB4118">
        <w:rPr>
          <w:i/>
          <w:color w:val="212529"/>
          <w:sz w:val="20"/>
          <w:szCs w:val="20"/>
          <w:shd w:val="clear" w:color="auto" w:fill="FFFFFF"/>
        </w:rPr>
        <w:t>Fidelus</w:t>
      </w:r>
      <w:proofErr w:type="spellEnd"/>
    </w:p>
    <w:p w:rsidR="00CB4118" w:rsidRPr="00CB4118" w:rsidRDefault="00CB4118" w:rsidP="00CB4118">
      <w:pPr>
        <w:pStyle w:val="Bezodstpw"/>
        <w:spacing w:line="276" w:lineRule="auto"/>
        <w:jc w:val="right"/>
        <w:rPr>
          <w:i/>
          <w:color w:val="212529"/>
          <w:sz w:val="20"/>
          <w:szCs w:val="20"/>
          <w:shd w:val="clear" w:color="auto" w:fill="FFFFFF"/>
        </w:rPr>
      </w:pPr>
      <w:r w:rsidRPr="00CB4118">
        <w:rPr>
          <w:i/>
          <w:color w:val="212529"/>
          <w:sz w:val="20"/>
          <w:szCs w:val="20"/>
          <w:shd w:val="clear" w:color="auto" w:fill="FFFFFF"/>
        </w:rPr>
        <w:t>Kierownik Referatu Inwestycji i Rozwoju</w:t>
      </w:r>
    </w:p>
    <w:p w:rsidR="00CB4118" w:rsidRPr="00CB4118" w:rsidRDefault="00CB4118" w:rsidP="00CB4118">
      <w:pPr>
        <w:pStyle w:val="Bezodstpw"/>
        <w:spacing w:line="276" w:lineRule="auto"/>
        <w:jc w:val="right"/>
        <w:rPr>
          <w:sz w:val="22"/>
          <w:szCs w:val="22"/>
        </w:rPr>
      </w:pPr>
      <w:r>
        <w:rPr>
          <w:color w:val="212529"/>
          <w:sz w:val="22"/>
          <w:szCs w:val="22"/>
          <w:shd w:val="clear" w:color="auto" w:fill="FFFFFF"/>
        </w:rPr>
        <w:t xml:space="preserve"> </w:t>
      </w:r>
    </w:p>
    <w:p w:rsidR="003F252C" w:rsidRPr="00033962" w:rsidRDefault="003F252C" w:rsidP="003F252C">
      <w:pPr>
        <w:pStyle w:val="Tekstpodstawowywcity"/>
        <w:tabs>
          <w:tab w:val="left" w:pos="0"/>
        </w:tabs>
        <w:ind w:firstLine="0"/>
        <w:rPr>
          <w:sz w:val="24"/>
          <w:szCs w:val="24"/>
        </w:rPr>
      </w:pPr>
    </w:p>
    <w:p w:rsidR="003F252C" w:rsidRPr="00033962" w:rsidRDefault="003F252C" w:rsidP="003F252C">
      <w:pPr>
        <w:pStyle w:val="Tekstpodstawowywcity"/>
        <w:tabs>
          <w:tab w:val="left" w:pos="0"/>
        </w:tabs>
        <w:ind w:firstLine="0"/>
        <w:rPr>
          <w:sz w:val="24"/>
          <w:szCs w:val="24"/>
        </w:rPr>
      </w:pPr>
    </w:p>
    <w:p w:rsidR="003F252C" w:rsidRPr="00033962" w:rsidRDefault="003F252C" w:rsidP="003F252C">
      <w:pPr>
        <w:spacing w:line="360" w:lineRule="auto"/>
        <w:jc w:val="right"/>
        <w:rPr>
          <w:bCs/>
        </w:rPr>
      </w:pPr>
    </w:p>
    <w:p w:rsidR="003F252C" w:rsidRPr="00033962" w:rsidRDefault="003F252C" w:rsidP="003F252C">
      <w:pPr>
        <w:spacing w:line="360" w:lineRule="auto"/>
        <w:rPr>
          <w:bCs/>
        </w:rPr>
      </w:pPr>
    </w:p>
    <w:p w:rsidR="003F252C" w:rsidRPr="00033962" w:rsidRDefault="003F252C" w:rsidP="003F252C">
      <w:pPr>
        <w:spacing w:line="360" w:lineRule="auto"/>
        <w:rPr>
          <w:bCs/>
        </w:rPr>
      </w:pPr>
    </w:p>
    <w:p w:rsidR="003F252C" w:rsidRPr="00033962" w:rsidRDefault="003F252C" w:rsidP="003F252C">
      <w:pPr>
        <w:spacing w:line="360" w:lineRule="auto"/>
        <w:rPr>
          <w:bCs/>
        </w:rPr>
      </w:pPr>
    </w:p>
    <w:p w:rsidR="003F252C" w:rsidRPr="00033962" w:rsidRDefault="003F252C" w:rsidP="003F252C">
      <w:pPr>
        <w:spacing w:line="360" w:lineRule="auto"/>
        <w:rPr>
          <w:bCs/>
        </w:rPr>
      </w:pPr>
    </w:p>
    <w:p w:rsidR="003F252C" w:rsidRPr="00033962" w:rsidRDefault="003F252C" w:rsidP="003F252C">
      <w:pPr>
        <w:spacing w:line="360" w:lineRule="auto"/>
        <w:rPr>
          <w:bCs/>
        </w:rPr>
      </w:pPr>
    </w:p>
    <w:p w:rsidR="003F252C" w:rsidRPr="00033962" w:rsidRDefault="003F252C" w:rsidP="003F252C">
      <w:pPr>
        <w:spacing w:line="360" w:lineRule="auto"/>
        <w:rPr>
          <w:bCs/>
        </w:rPr>
      </w:pPr>
    </w:p>
    <w:p w:rsidR="003F252C" w:rsidRPr="00033962" w:rsidRDefault="003F252C" w:rsidP="003F252C">
      <w:pPr>
        <w:spacing w:line="360" w:lineRule="auto"/>
        <w:rPr>
          <w:bCs/>
        </w:rPr>
      </w:pPr>
    </w:p>
    <w:p w:rsidR="00E23BB7" w:rsidRDefault="00E23BB7"/>
    <w:sectPr w:rsidR="00E23BB7" w:rsidSect="009F2912">
      <w:headerReference w:type="default" r:id="rId5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B5" w:rsidRDefault="00AC07BF" w:rsidP="009F2912">
    <w:pPr>
      <w:pStyle w:val="Nagwek"/>
      <w:tabs>
        <w:tab w:val="left" w:pos="7725"/>
      </w:tabs>
    </w:pPr>
    <w:r>
      <w:tab/>
    </w:r>
    <w:r>
      <w:tab/>
    </w:r>
    <w:r>
      <w:tab/>
    </w:r>
  </w:p>
  <w:p w:rsidR="005242B5" w:rsidRDefault="00AC07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0EEF"/>
    <w:multiLevelType w:val="hybridMultilevel"/>
    <w:tmpl w:val="0068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0778E"/>
    <w:multiLevelType w:val="hybridMultilevel"/>
    <w:tmpl w:val="CED2F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B13D3"/>
    <w:multiLevelType w:val="hybridMultilevel"/>
    <w:tmpl w:val="D2D60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F252C"/>
    <w:rsid w:val="003F252C"/>
    <w:rsid w:val="00AC07BF"/>
    <w:rsid w:val="00CB4118"/>
    <w:rsid w:val="00E2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F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F252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3F252C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3F252C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F252C"/>
    <w:pPr>
      <w:ind w:firstLine="708"/>
      <w:jc w:val="both"/>
    </w:pPr>
    <w:rPr>
      <w:rFonts w:eastAsia="Calibri"/>
      <w:b/>
      <w:snapToGrid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252C"/>
    <w:rPr>
      <w:rFonts w:ascii="Times New Roman" w:eastAsia="Calibri" w:hAnsi="Times New Roman" w:cs="Times New Roman"/>
      <w:b/>
      <w:snapToGrid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F252C"/>
    <w:pPr>
      <w:jc w:val="both"/>
    </w:pPr>
    <w:rPr>
      <w:rFonts w:eastAsia="Calibri"/>
      <w:i/>
      <w:snapToGrid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252C"/>
    <w:rPr>
      <w:rFonts w:ascii="Times New Roman" w:eastAsia="Calibri" w:hAnsi="Times New Roman" w:cs="Times New Roman"/>
      <w:i/>
      <w:snapToGrid w:val="0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F252C"/>
    <w:pPr>
      <w:ind w:left="72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3F25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5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fidelus_przemyslaw</dc:creator>
  <cp:lastModifiedBy>fidelus_przemyslaw</cp:lastModifiedBy>
  <cp:revision>1</cp:revision>
  <dcterms:created xsi:type="dcterms:W3CDTF">2022-12-20T06:29:00Z</dcterms:created>
  <dcterms:modified xsi:type="dcterms:W3CDTF">2022-12-20T06:51:00Z</dcterms:modified>
</cp:coreProperties>
</file>